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Pr="00301DC2" w:rsidRDefault="00117376" w:rsidP="00117376">
      <w:pPr>
        <w:pStyle w:val="a4"/>
        <w:shd w:val="clear" w:color="auto" w:fill="FFFFFF"/>
        <w:spacing w:before="0" w:beforeAutospacing="0" w:after="0" w:afterAutospacing="0"/>
        <w:jc w:val="center"/>
        <w:rPr>
          <w:bCs/>
          <w:color w:val="000000" w:themeColor="text1"/>
        </w:rPr>
      </w:pPr>
      <w:r w:rsidRPr="00301DC2">
        <w:rPr>
          <w:bCs/>
          <w:color w:val="000000" w:themeColor="text1"/>
        </w:rPr>
        <w:t xml:space="preserve">Муниципальное бюджетное дошкольное образовательное учреждение </w:t>
      </w:r>
    </w:p>
    <w:p w:rsidR="00117376" w:rsidRPr="00301DC2" w:rsidRDefault="00117376" w:rsidP="00117376">
      <w:pPr>
        <w:pStyle w:val="a4"/>
        <w:shd w:val="clear" w:color="auto" w:fill="FFFFFF"/>
        <w:spacing w:before="0" w:beforeAutospacing="0" w:after="0" w:afterAutospacing="0"/>
        <w:jc w:val="center"/>
        <w:rPr>
          <w:bCs/>
          <w:color w:val="000000" w:themeColor="text1"/>
        </w:rPr>
      </w:pPr>
      <w:r w:rsidRPr="00301DC2">
        <w:rPr>
          <w:bCs/>
          <w:color w:val="000000" w:themeColor="text1"/>
        </w:rPr>
        <w:t xml:space="preserve">детский сад № </w:t>
      </w:r>
      <w:r w:rsidR="00C0218A">
        <w:rPr>
          <w:bCs/>
          <w:color w:val="000000" w:themeColor="text1"/>
        </w:rPr>
        <w:t>18</w:t>
      </w:r>
      <w:bookmarkStart w:id="0" w:name="_GoBack"/>
      <w:bookmarkEnd w:id="0"/>
    </w:p>
    <w:p w:rsidR="00117376" w:rsidRPr="00301DC2" w:rsidRDefault="00117376" w:rsidP="00117376">
      <w:pPr>
        <w:pStyle w:val="a4"/>
        <w:shd w:val="clear" w:color="auto" w:fill="FFFFFF"/>
        <w:spacing w:before="0" w:beforeAutospacing="0" w:after="150" w:afterAutospacing="0"/>
        <w:jc w:val="center"/>
        <w:rPr>
          <w:bCs/>
          <w:color w:val="000000" w:themeColor="text1"/>
        </w:rPr>
      </w:pPr>
      <w:r w:rsidRPr="00301DC2">
        <w:rPr>
          <w:bCs/>
          <w:color w:val="000000" w:themeColor="text1"/>
        </w:rPr>
        <w:t>Артемовского городского округа</w:t>
      </w: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p>
    <w:p w:rsidR="00117376" w:rsidRPr="00117376" w:rsidRDefault="00117376" w:rsidP="00117376">
      <w:pPr>
        <w:shd w:val="clear" w:color="auto" w:fill="FFFFFF"/>
        <w:spacing w:after="0" w:line="240" w:lineRule="auto"/>
        <w:jc w:val="center"/>
        <w:rPr>
          <w:rFonts w:ascii="Times New Roman" w:eastAsia="Times New Roman" w:hAnsi="Times New Roman" w:cs="Times New Roman"/>
          <w:b/>
          <w:bCs/>
          <w:color w:val="000000"/>
          <w:sz w:val="40"/>
          <w:szCs w:val="40"/>
          <w:shd w:val="clear" w:color="auto" w:fill="FFFFFF"/>
          <w:lang w:eastAsia="ru-RU"/>
        </w:rPr>
      </w:pPr>
      <w:r w:rsidRPr="00117376">
        <w:rPr>
          <w:rFonts w:ascii="Times New Roman" w:eastAsia="Times New Roman" w:hAnsi="Times New Roman" w:cs="Times New Roman"/>
          <w:b/>
          <w:bCs/>
          <w:color w:val="000000"/>
          <w:sz w:val="40"/>
          <w:szCs w:val="40"/>
          <w:shd w:val="clear" w:color="auto" w:fill="FFFFFF"/>
          <w:lang w:eastAsia="ru-RU"/>
        </w:rPr>
        <w:t xml:space="preserve">Мастер – класс </w:t>
      </w:r>
    </w:p>
    <w:p w:rsidR="00117376" w:rsidRPr="00117376" w:rsidRDefault="00117376" w:rsidP="00117376">
      <w:pPr>
        <w:shd w:val="clear" w:color="auto" w:fill="FFFFFF"/>
        <w:spacing w:after="0" w:line="240" w:lineRule="auto"/>
        <w:jc w:val="center"/>
        <w:rPr>
          <w:rFonts w:ascii="Calibri" w:eastAsia="Times New Roman" w:hAnsi="Calibri" w:cs="Calibri"/>
          <w:color w:val="000000"/>
          <w:sz w:val="32"/>
          <w:szCs w:val="32"/>
          <w:lang w:eastAsia="ru-RU"/>
        </w:rPr>
      </w:pPr>
      <w:r w:rsidRPr="00117376">
        <w:rPr>
          <w:rFonts w:ascii="Times New Roman" w:eastAsia="Times New Roman" w:hAnsi="Times New Roman" w:cs="Times New Roman"/>
          <w:bCs/>
          <w:color w:val="000000"/>
          <w:sz w:val="32"/>
          <w:szCs w:val="32"/>
          <w:shd w:val="clear" w:color="auto" w:fill="FFFFFF"/>
          <w:lang w:eastAsia="ru-RU"/>
        </w:rPr>
        <w:t>для молодых воспитателей.</w:t>
      </w:r>
    </w:p>
    <w:p w:rsidR="00117376" w:rsidRPr="00117376" w:rsidRDefault="00117376" w:rsidP="00117376">
      <w:pPr>
        <w:shd w:val="clear" w:color="auto" w:fill="FFFFFF"/>
        <w:spacing w:after="0" w:line="240" w:lineRule="auto"/>
        <w:jc w:val="center"/>
        <w:rPr>
          <w:rFonts w:ascii="Calibri" w:eastAsia="Times New Roman" w:hAnsi="Calibri" w:cs="Calibri"/>
          <w:color w:val="000000"/>
          <w:sz w:val="32"/>
          <w:szCs w:val="32"/>
          <w:lang w:eastAsia="ru-RU"/>
        </w:rPr>
      </w:pPr>
      <w:r>
        <w:rPr>
          <w:rFonts w:ascii="Times New Roman" w:eastAsia="Times New Roman" w:hAnsi="Times New Roman" w:cs="Times New Roman"/>
          <w:bCs/>
          <w:color w:val="000000"/>
          <w:sz w:val="32"/>
          <w:szCs w:val="32"/>
          <w:shd w:val="clear" w:color="auto" w:fill="FFFFFF"/>
          <w:lang w:eastAsia="ru-RU"/>
        </w:rPr>
        <w:t>п</w:t>
      </w:r>
      <w:r w:rsidRPr="00117376">
        <w:rPr>
          <w:rFonts w:ascii="Times New Roman" w:eastAsia="Times New Roman" w:hAnsi="Times New Roman" w:cs="Times New Roman"/>
          <w:bCs/>
          <w:color w:val="000000"/>
          <w:sz w:val="32"/>
          <w:szCs w:val="32"/>
          <w:shd w:val="clear" w:color="auto" w:fill="FFFFFF"/>
          <w:lang w:eastAsia="ru-RU"/>
        </w:rPr>
        <w:t>о теме: «Игры – забавы»</w:t>
      </w: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C0218A"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noProof/>
          <w:lang w:eastAsia="ru-RU"/>
        </w:rPr>
        <w:drawing>
          <wp:anchor distT="0" distB="0" distL="114300" distR="114300" simplePos="0" relativeHeight="251658240" behindDoc="1" locked="0" layoutInCell="1" allowOverlap="1" wp14:anchorId="40118B31" wp14:editId="7C159E6E">
            <wp:simplePos x="0" y="0"/>
            <wp:positionH relativeFrom="column">
              <wp:posOffset>1449705</wp:posOffset>
            </wp:positionH>
            <wp:positionV relativeFrom="paragraph">
              <wp:posOffset>13970</wp:posOffset>
            </wp:positionV>
            <wp:extent cx="3286125" cy="2143125"/>
            <wp:effectExtent l="0" t="0" r="9525" b="9525"/>
            <wp:wrapTight wrapText="bothSides">
              <wp:wrapPolygon edited="0">
                <wp:start x="0" y="0"/>
                <wp:lineTo x="0" y="21504"/>
                <wp:lineTo x="21537" y="21504"/>
                <wp:lineTo x="21537" y="0"/>
                <wp:lineTo x="0" y="0"/>
              </wp:wrapPolygon>
            </wp:wrapTight>
            <wp:docPr id="2" name="Рисунок 2"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86125" cy="2143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jc w:val="right"/>
        <w:rPr>
          <w:rFonts w:ascii="Times New Roman" w:eastAsia="Times New Roman" w:hAnsi="Times New Roman" w:cs="Times New Roman"/>
          <w:b/>
          <w:bCs/>
          <w:color w:val="000000" w:themeColor="text1"/>
          <w:sz w:val="28"/>
          <w:szCs w:val="28"/>
          <w:lang w:eastAsia="ru-RU"/>
        </w:rPr>
      </w:pPr>
      <w:r w:rsidRPr="0000101D">
        <w:rPr>
          <w:rFonts w:ascii="Times New Roman" w:eastAsia="Times New Roman" w:hAnsi="Times New Roman" w:cs="Times New Roman"/>
          <w:b/>
          <w:bCs/>
          <w:color w:val="000000" w:themeColor="text1"/>
          <w:sz w:val="28"/>
          <w:szCs w:val="28"/>
          <w:lang w:eastAsia="ru-RU"/>
        </w:rPr>
        <w:t>Подготовила: </w:t>
      </w:r>
    </w:p>
    <w:p w:rsidR="00117376" w:rsidRPr="0000101D" w:rsidRDefault="00117376" w:rsidP="00117376">
      <w:pPr>
        <w:shd w:val="clear" w:color="auto" w:fill="FFFFFF"/>
        <w:spacing w:after="0" w:line="240" w:lineRule="auto"/>
        <w:jc w:val="right"/>
        <w:rPr>
          <w:rFonts w:ascii="Times New Roman" w:eastAsia="Times New Roman" w:hAnsi="Times New Roman" w:cs="Times New Roman"/>
          <w:bCs/>
          <w:color w:val="000000" w:themeColor="text1"/>
          <w:sz w:val="28"/>
          <w:szCs w:val="28"/>
          <w:lang w:eastAsia="ru-RU"/>
        </w:rPr>
      </w:pPr>
      <w:r w:rsidRPr="0000101D">
        <w:rPr>
          <w:rFonts w:ascii="Times New Roman" w:eastAsia="Times New Roman" w:hAnsi="Times New Roman" w:cs="Times New Roman"/>
          <w:bCs/>
          <w:color w:val="000000" w:themeColor="text1"/>
          <w:sz w:val="28"/>
          <w:szCs w:val="28"/>
          <w:lang w:eastAsia="ru-RU"/>
        </w:rPr>
        <w:t>методист</w:t>
      </w:r>
    </w:p>
    <w:p w:rsidR="00117376" w:rsidRPr="0000101D" w:rsidRDefault="00C0218A" w:rsidP="00117376">
      <w:pPr>
        <w:shd w:val="clear" w:color="auto" w:fill="FFFFFF"/>
        <w:spacing w:after="0" w:line="240" w:lineRule="auto"/>
        <w:jc w:val="right"/>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высшей</w:t>
      </w:r>
      <w:r w:rsidR="00117376" w:rsidRPr="0000101D">
        <w:rPr>
          <w:rFonts w:ascii="Times New Roman" w:eastAsia="Times New Roman" w:hAnsi="Times New Roman" w:cs="Times New Roman"/>
          <w:bCs/>
          <w:color w:val="000000" w:themeColor="text1"/>
          <w:sz w:val="28"/>
          <w:szCs w:val="28"/>
          <w:lang w:eastAsia="ru-RU"/>
        </w:rPr>
        <w:t xml:space="preserve"> квалификационной </w:t>
      </w:r>
    </w:p>
    <w:p w:rsidR="00117376" w:rsidRPr="0000101D" w:rsidRDefault="00117376" w:rsidP="00117376">
      <w:pPr>
        <w:shd w:val="clear" w:color="auto" w:fill="FFFFFF"/>
        <w:spacing w:after="0" w:line="240" w:lineRule="auto"/>
        <w:jc w:val="right"/>
        <w:rPr>
          <w:rFonts w:ascii="Times New Roman" w:eastAsia="Times New Roman" w:hAnsi="Times New Roman" w:cs="Times New Roman"/>
          <w:bCs/>
          <w:color w:val="000000" w:themeColor="text1"/>
          <w:sz w:val="28"/>
          <w:szCs w:val="28"/>
          <w:lang w:eastAsia="ru-RU"/>
        </w:rPr>
      </w:pPr>
      <w:r w:rsidRPr="0000101D">
        <w:rPr>
          <w:rFonts w:ascii="Times New Roman" w:eastAsia="Times New Roman" w:hAnsi="Times New Roman" w:cs="Times New Roman"/>
          <w:bCs/>
          <w:color w:val="000000" w:themeColor="text1"/>
          <w:sz w:val="28"/>
          <w:szCs w:val="28"/>
          <w:lang w:eastAsia="ru-RU"/>
        </w:rPr>
        <w:t>категории,</w:t>
      </w:r>
    </w:p>
    <w:p w:rsidR="00117376" w:rsidRDefault="00C0218A" w:rsidP="00117376">
      <w:pPr>
        <w:shd w:val="clear" w:color="auto" w:fill="FFFFFF"/>
        <w:spacing w:after="0" w:line="240" w:lineRule="auto"/>
        <w:ind w:firstLine="708"/>
        <w:jc w:val="right"/>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bCs/>
          <w:color w:val="000000" w:themeColor="text1"/>
          <w:sz w:val="28"/>
          <w:szCs w:val="28"/>
          <w:lang w:eastAsia="ru-RU"/>
        </w:rPr>
        <w:t>Шевнина</w:t>
      </w:r>
      <w:proofErr w:type="spellEnd"/>
      <w:r>
        <w:rPr>
          <w:rFonts w:ascii="Times New Roman" w:eastAsia="Times New Roman" w:hAnsi="Times New Roman" w:cs="Times New Roman"/>
          <w:bCs/>
          <w:color w:val="000000" w:themeColor="text1"/>
          <w:sz w:val="28"/>
          <w:szCs w:val="28"/>
          <w:lang w:eastAsia="ru-RU"/>
        </w:rPr>
        <w:t xml:space="preserve"> Н.Г.</w:t>
      </w: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117376" w:rsidRDefault="00117376" w:rsidP="00117376">
      <w:pPr>
        <w:shd w:val="clear" w:color="auto" w:fill="FFFFFF"/>
        <w:spacing w:after="0" w:line="240" w:lineRule="auto"/>
        <w:ind w:firstLine="70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2023 г</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r w:rsidRPr="00117376">
        <w:rPr>
          <w:rFonts w:ascii="Times New Roman" w:eastAsia="Times New Roman" w:hAnsi="Times New Roman" w:cs="Times New Roman"/>
          <w:color w:val="000000"/>
          <w:sz w:val="28"/>
          <w:szCs w:val="28"/>
          <w:lang w:eastAsia="ru-RU"/>
        </w:rPr>
        <w:lastRenderedPageBreak/>
        <w:t>Мастер-класс для педагогов ДОУ проводится с целью развития профессионального самосознания, творческого потенциала личности, развития коммуникативной компетентности педагогов.</w:t>
      </w:r>
    </w:p>
    <w:p w:rsidR="00117376" w:rsidRDefault="00117376" w:rsidP="00117376">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7376">
        <w:rPr>
          <w:rFonts w:ascii="Times New Roman" w:eastAsia="Times New Roman" w:hAnsi="Times New Roman" w:cs="Times New Roman"/>
          <w:color w:val="000000"/>
          <w:sz w:val="28"/>
          <w:szCs w:val="28"/>
          <w:lang w:eastAsia="ru-RU"/>
        </w:rPr>
        <w:t>Мастер-класс для педагогов ДОУ рассчитан на неограниченное количество участников. Продолжительность - 30 минут. Занятие для педагогов включает в себя две части: организационную и практическую.</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p>
    <w:p w:rsidR="00117376" w:rsidRDefault="00117376" w:rsidP="00117376">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17376">
        <w:rPr>
          <w:rFonts w:ascii="Times New Roman" w:eastAsia="Times New Roman" w:hAnsi="Times New Roman" w:cs="Times New Roman"/>
          <w:b/>
          <w:bCs/>
          <w:color w:val="000000"/>
          <w:sz w:val="28"/>
          <w:szCs w:val="28"/>
          <w:lang w:eastAsia="ru-RU"/>
        </w:rPr>
        <w:t>Ход мастер-класса</w:t>
      </w:r>
    </w:p>
    <w:p w:rsidR="00117376" w:rsidRPr="00117376" w:rsidRDefault="00117376" w:rsidP="00117376">
      <w:pPr>
        <w:shd w:val="clear" w:color="auto" w:fill="FFFFFF"/>
        <w:spacing w:after="0" w:line="240" w:lineRule="auto"/>
        <w:jc w:val="center"/>
        <w:rPr>
          <w:rFonts w:ascii="Calibri" w:eastAsia="Times New Roman" w:hAnsi="Calibri" w:cs="Calibri"/>
          <w:color w:val="000000"/>
          <w:lang w:eastAsia="ru-RU"/>
        </w:rPr>
      </w:pPr>
    </w:p>
    <w:p w:rsidR="00117376" w:rsidRPr="00117376" w:rsidRDefault="00117376" w:rsidP="00117376">
      <w:pPr>
        <w:pStyle w:val="a3"/>
        <w:numPr>
          <w:ilvl w:val="0"/>
          <w:numId w:val="7"/>
        </w:num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117376">
        <w:rPr>
          <w:rFonts w:ascii="Times New Roman" w:eastAsia="Times New Roman" w:hAnsi="Times New Roman" w:cs="Times New Roman"/>
          <w:b/>
          <w:bCs/>
          <w:color w:val="000000"/>
          <w:sz w:val="28"/>
          <w:szCs w:val="28"/>
          <w:lang w:eastAsia="ru-RU"/>
        </w:rPr>
        <w:t xml:space="preserve">Мастер-класс для педагогов ДОУ: </w:t>
      </w:r>
    </w:p>
    <w:p w:rsidR="00117376" w:rsidRPr="00117376" w:rsidRDefault="00117376" w:rsidP="00117376">
      <w:pPr>
        <w:pStyle w:val="a3"/>
        <w:shd w:val="clear" w:color="auto" w:fill="FFFFFF"/>
        <w:spacing w:after="0" w:line="240" w:lineRule="auto"/>
        <w:ind w:left="1068"/>
        <w:jc w:val="both"/>
        <w:rPr>
          <w:rFonts w:ascii="Calibri" w:eastAsia="Times New Roman" w:hAnsi="Calibri" w:cs="Calibri"/>
          <w:color w:val="000000"/>
          <w:lang w:eastAsia="ru-RU"/>
        </w:rPr>
      </w:pPr>
      <w:r w:rsidRPr="00117376">
        <w:rPr>
          <w:rFonts w:ascii="Times New Roman" w:eastAsia="Times New Roman" w:hAnsi="Times New Roman" w:cs="Times New Roman"/>
          <w:b/>
          <w:bCs/>
          <w:color w:val="000000"/>
          <w:sz w:val="28"/>
          <w:szCs w:val="28"/>
          <w:lang w:eastAsia="ru-RU"/>
        </w:rPr>
        <w:t>Организационная часть</w:t>
      </w:r>
      <w:r>
        <w:rPr>
          <w:rFonts w:ascii="Times New Roman" w:eastAsia="Times New Roman" w:hAnsi="Times New Roman" w:cs="Times New Roman"/>
          <w:b/>
          <w:bCs/>
          <w:color w:val="000000"/>
          <w:sz w:val="28"/>
          <w:szCs w:val="28"/>
          <w:lang w:eastAsia="ru-RU"/>
        </w:rPr>
        <w:t>:</w:t>
      </w: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t>Методист</w:t>
      </w:r>
      <w:r w:rsidRPr="00117376">
        <w:rPr>
          <w:rFonts w:ascii="Times New Roman" w:eastAsia="Times New Roman" w:hAnsi="Times New Roman" w:cs="Times New Roman"/>
          <w:color w:val="000000"/>
          <w:sz w:val="28"/>
          <w:szCs w:val="28"/>
          <w:lang w:eastAsia="ru-RU"/>
        </w:rPr>
        <w:t>: Добрый день, сегодня мы поговорим о том, как организовать игровую деятельность ребенка.</w:t>
      </w:r>
      <w:r w:rsidRPr="00117376">
        <w:rPr>
          <w:rFonts w:ascii="Times New Roman" w:eastAsia="Times New Roman" w:hAnsi="Times New Roman" w:cs="Times New Roman"/>
          <w:color w:val="000000"/>
          <w:sz w:val="28"/>
          <w:szCs w:val="28"/>
          <w:shd w:val="clear" w:color="auto" w:fill="FFFFFF"/>
          <w:lang w:eastAsia="ru-RU"/>
        </w:rPr>
        <w:t xml:space="preserve"> Игра занимает важнейшее место в жизни ребенка-дошкольника, и потому рассматривается педагогами как одно из главных средств воспитания.</w:t>
      </w:r>
    </w:p>
    <w:p w:rsidR="00117376" w:rsidRDefault="00117376" w:rsidP="0011737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17376">
        <w:rPr>
          <w:rFonts w:ascii="Times New Roman" w:eastAsia="Times New Roman" w:hAnsi="Times New Roman" w:cs="Times New Roman"/>
          <w:b/>
          <w:bCs/>
          <w:color w:val="000000"/>
          <w:sz w:val="28"/>
          <w:szCs w:val="28"/>
          <w:lang w:eastAsia="ru-RU"/>
        </w:rPr>
        <w:t>Подвижная игра</w:t>
      </w:r>
      <w:r w:rsidRPr="00117376">
        <w:rPr>
          <w:rFonts w:ascii="Times New Roman" w:eastAsia="Times New Roman" w:hAnsi="Times New Roman" w:cs="Times New Roman"/>
          <w:color w:val="000000"/>
          <w:sz w:val="28"/>
          <w:szCs w:val="28"/>
          <w:lang w:eastAsia="ru-RU"/>
        </w:rPr>
        <w:t xml:space="preserve"> – это сложная </w:t>
      </w:r>
      <w:proofErr w:type="spellStart"/>
      <w:r w:rsidRPr="00117376">
        <w:rPr>
          <w:rFonts w:ascii="Times New Roman" w:eastAsia="Times New Roman" w:hAnsi="Times New Roman" w:cs="Times New Roman"/>
          <w:color w:val="000000"/>
          <w:sz w:val="28"/>
          <w:szCs w:val="28"/>
          <w:lang w:eastAsia="ru-RU"/>
        </w:rPr>
        <w:t>эмоциональноя</w:t>
      </w:r>
      <w:proofErr w:type="spellEnd"/>
      <w:r w:rsidRPr="00117376">
        <w:rPr>
          <w:rFonts w:ascii="Times New Roman" w:eastAsia="Times New Roman" w:hAnsi="Times New Roman" w:cs="Times New Roman"/>
          <w:color w:val="000000"/>
          <w:sz w:val="28"/>
          <w:szCs w:val="28"/>
          <w:lang w:eastAsia="ru-RU"/>
        </w:rPr>
        <w:t xml:space="preserve"> </w:t>
      </w:r>
      <w:proofErr w:type="gramStart"/>
      <w:r w:rsidRPr="00117376">
        <w:rPr>
          <w:rFonts w:ascii="Times New Roman" w:eastAsia="Times New Roman" w:hAnsi="Times New Roman" w:cs="Times New Roman"/>
          <w:color w:val="000000"/>
          <w:sz w:val="28"/>
          <w:szCs w:val="28"/>
          <w:lang w:eastAsia="ru-RU"/>
        </w:rPr>
        <w:t>деятельность</w:t>
      </w:r>
      <w:proofErr w:type="gramEnd"/>
      <w:r w:rsidRPr="00117376">
        <w:rPr>
          <w:rFonts w:ascii="Times New Roman" w:eastAsia="Times New Roman" w:hAnsi="Times New Roman" w:cs="Times New Roman"/>
          <w:color w:val="000000"/>
          <w:sz w:val="28"/>
          <w:szCs w:val="28"/>
          <w:lang w:eastAsia="ru-RU"/>
        </w:rPr>
        <w:t xml:space="preserve"> направленная на решения </w:t>
      </w:r>
      <w:proofErr w:type="spellStart"/>
      <w:r w:rsidRPr="00117376">
        <w:rPr>
          <w:rFonts w:ascii="Times New Roman" w:eastAsia="Times New Roman" w:hAnsi="Times New Roman" w:cs="Times New Roman"/>
          <w:color w:val="000000"/>
          <w:sz w:val="28"/>
          <w:szCs w:val="28"/>
          <w:lang w:eastAsia="ru-RU"/>
        </w:rPr>
        <w:t>двиготельной</w:t>
      </w:r>
      <w:proofErr w:type="spellEnd"/>
      <w:r w:rsidRPr="00117376">
        <w:rPr>
          <w:rFonts w:ascii="Times New Roman" w:eastAsia="Times New Roman" w:hAnsi="Times New Roman" w:cs="Times New Roman"/>
          <w:color w:val="000000"/>
          <w:sz w:val="28"/>
          <w:szCs w:val="28"/>
          <w:lang w:eastAsia="ru-RU"/>
        </w:rPr>
        <w:t xml:space="preserve"> задачи с обязательным выполнениям правел. </w:t>
      </w:r>
      <w:proofErr w:type="spellStart"/>
      <w:r w:rsidRPr="00117376">
        <w:rPr>
          <w:rFonts w:ascii="Times New Roman" w:eastAsia="Times New Roman" w:hAnsi="Times New Roman" w:cs="Times New Roman"/>
          <w:color w:val="000000"/>
          <w:sz w:val="28"/>
          <w:szCs w:val="28"/>
          <w:lang w:eastAsia="ru-RU"/>
        </w:rPr>
        <w:t>Класификация</w:t>
      </w:r>
      <w:proofErr w:type="spellEnd"/>
      <w:r w:rsidRPr="00117376">
        <w:rPr>
          <w:rFonts w:ascii="Times New Roman" w:eastAsia="Times New Roman" w:hAnsi="Times New Roman" w:cs="Times New Roman"/>
          <w:color w:val="000000"/>
          <w:sz w:val="28"/>
          <w:szCs w:val="28"/>
          <w:lang w:eastAsia="ru-RU"/>
        </w:rPr>
        <w:t xml:space="preserve"> подвижных игр делятся по сложностям – это элементарные подвижные игры и сложные игры.</w:t>
      </w:r>
    </w:p>
    <w:p w:rsidR="00117376" w:rsidRDefault="00117376" w:rsidP="00117376">
      <w:pPr>
        <w:shd w:val="clear" w:color="auto" w:fill="FFFFFF"/>
        <w:spacing w:after="0" w:line="240" w:lineRule="auto"/>
        <w:ind w:firstLine="708"/>
        <w:jc w:val="both"/>
        <w:rPr>
          <w:rFonts w:ascii="Times New Roman" w:eastAsia="Times New Roman" w:hAnsi="Times New Roman" w:cs="Times New Roman"/>
          <w:b/>
          <w:bCs/>
          <w:color w:val="000000"/>
          <w:sz w:val="28"/>
          <w:szCs w:val="28"/>
          <w:lang w:eastAsia="ru-RU"/>
        </w:rPr>
      </w:pPr>
      <w:r w:rsidRPr="00117376">
        <w:rPr>
          <w:rFonts w:ascii="Times New Roman" w:eastAsia="Times New Roman" w:hAnsi="Times New Roman" w:cs="Times New Roman"/>
          <w:b/>
          <w:bCs/>
          <w:color w:val="000000"/>
          <w:sz w:val="28"/>
          <w:szCs w:val="28"/>
          <w:lang w:eastAsia="ru-RU"/>
        </w:rPr>
        <w:t xml:space="preserve"> К элементарным относятся</w:t>
      </w:r>
      <w:r w:rsidRPr="00117376">
        <w:rPr>
          <w:rFonts w:ascii="Times New Roman" w:eastAsia="Times New Roman" w:hAnsi="Times New Roman" w:cs="Times New Roman"/>
          <w:color w:val="000000"/>
          <w:sz w:val="28"/>
          <w:szCs w:val="28"/>
          <w:lang w:eastAsia="ru-RU"/>
        </w:rPr>
        <w:t xml:space="preserve">: сюжетные игры, без сюжетные, игра </w:t>
      </w:r>
      <w:proofErr w:type="spellStart"/>
      <w:r w:rsidRPr="00117376">
        <w:rPr>
          <w:rFonts w:ascii="Times New Roman" w:eastAsia="Times New Roman" w:hAnsi="Times New Roman" w:cs="Times New Roman"/>
          <w:color w:val="000000"/>
          <w:sz w:val="28"/>
          <w:szCs w:val="28"/>
          <w:lang w:eastAsia="ru-RU"/>
        </w:rPr>
        <w:t>зобава</w:t>
      </w:r>
      <w:proofErr w:type="spellEnd"/>
      <w:r w:rsidRPr="00117376">
        <w:rPr>
          <w:rFonts w:ascii="Times New Roman" w:eastAsia="Times New Roman" w:hAnsi="Times New Roman" w:cs="Times New Roman"/>
          <w:color w:val="000000"/>
          <w:sz w:val="28"/>
          <w:szCs w:val="28"/>
          <w:lang w:eastAsia="ru-RU"/>
        </w:rPr>
        <w:t xml:space="preserve">, игра </w:t>
      </w:r>
      <w:proofErr w:type="spellStart"/>
      <w:r w:rsidRPr="00117376">
        <w:rPr>
          <w:rFonts w:ascii="Times New Roman" w:eastAsia="Times New Roman" w:hAnsi="Times New Roman" w:cs="Times New Roman"/>
          <w:color w:val="000000"/>
          <w:sz w:val="28"/>
          <w:szCs w:val="28"/>
          <w:lang w:eastAsia="ru-RU"/>
        </w:rPr>
        <w:t>отракционны</w:t>
      </w:r>
      <w:proofErr w:type="spellEnd"/>
      <w:r w:rsidRPr="00117376">
        <w:rPr>
          <w:rFonts w:ascii="Times New Roman" w:eastAsia="Times New Roman" w:hAnsi="Times New Roman" w:cs="Times New Roman"/>
          <w:color w:val="000000"/>
          <w:sz w:val="28"/>
          <w:szCs w:val="28"/>
          <w:lang w:eastAsia="ru-RU"/>
        </w:rPr>
        <w:t>.</w:t>
      </w:r>
      <w:r w:rsidRPr="00117376">
        <w:rPr>
          <w:rFonts w:ascii="Times New Roman" w:eastAsia="Times New Roman" w:hAnsi="Times New Roman" w:cs="Times New Roman"/>
          <w:b/>
          <w:bCs/>
          <w:color w:val="000000"/>
          <w:sz w:val="28"/>
          <w:szCs w:val="28"/>
          <w:lang w:eastAsia="ru-RU"/>
        </w:rPr>
        <w:t xml:space="preserve"> </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r w:rsidRPr="00117376">
        <w:rPr>
          <w:rFonts w:ascii="Times New Roman" w:eastAsia="Times New Roman" w:hAnsi="Times New Roman" w:cs="Times New Roman"/>
          <w:b/>
          <w:bCs/>
          <w:color w:val="000000"/>
          <w:sz w:val="28"/>
          <w:szCs w:val="28"/>
          <w:lang w:eastAsia="ru-RU"/>
        </w:rPr>
        <w:t>К сложным относится</w:t>
      </w:r>
      <w:r w:rsidRPr="00117376">
        <w:rPr>
          <w:rFonts w:ascii="Times New Roman" w:eastAsia="Times New Roman" w:hAnsi="Times New Roman" w:cs="Times New Roman"/>
          <w:color w:val="000000"/>
          <w:sz w:val="28"/>
          <w:szCs w:val="28"/>
          <w:lang w:eastAsia="ru-RU"/>
        </w:rPr>
        <w:t>: игры с элементами спорта.</w:t>
      </w:r>
      <w:r w:rsidRPr="00117376">
        <w:rPr>
          <w:rFonts w:ascii="Times New Roman" w:eastAsia="Times New Roman" w:hAnsi="Times New Roman" w:cs="Times New Roman"/>
          <w:color w:val="000000"/>
          <w:sz w:val="28"/>
          <w:szCs w:val="28"/>
          <w:shd w:val="clear" w:color="auto" w:fill="FFFFFF"/>
          <w:lang w:eastAsia="ru-RU"/>
        </w:rPr>
        <w:t> </w:t>
      </w:r>
      <w:r w:rsidRPr="00117376">
        <w:rPr>
          <w:rFonts w:ascii="Times New Roman" w:eastAsia="Times New Roman" w:hAnsi="Times New Roman" w:cs="Times New Roman"/>
          <w:color w:val="373737"/>
          <w:sz w:val="28"/>
          <w:szCs w:val="28"/>
          <w:shd w:val="clear" w:color="auto" w:fill="FFFFFF"/>
          <w:lang w:eastAsia="ru-RU"/>
        </w:rPr>
        <w:t xml:space="preserve"> Я хотела бы остановиться на игре забавы</w:t>
      </w:r>
      <w:r>
        <w:rPr>
          <w:rFonts w:ascii="Times New Roman" w:eastAsia="Times New Roman" w:hAnsi="Times New Roman" w:cs="Times New Roman"/>
          <w:color w:val="373737"/>
          <w:sz w:val="28"/>
          <w:szCs w:val="28"/>
          <w:shd w:val="clear" w:color="auto" w:fill="FFFFFF"/>
          <w:lang w:eastAsia="ru-RU"/>
        </w:rPr>
        <w:t>, н</w:t>
      </w:r>
      <w:r w:rsidRPr="00117376">
        <w:rPr>
          <w:rFonts w:ascii="Times New Roman" w:eastAsia="Times New Roman" w:hAnsi="Times New Roman" w:cs="Times New Roman"/>
          <w:color w:val="373737"/>
          <w:sz w:val="28"/>
          <w:szCs w:val="28"/>
          <w:shd w:val="clear" w:color="auto" w:fill="FFFFFF"/>
          <w:lang w:eastAsia="ru-RU"/>
        </w:rPr>
        <w:t>о прежде чем мы начнем игру вспомним методику проведения игры.</w:t>
      </w:r>
    </w:p>
    <w:p w:rsidR="00117376" w:rsidRPr="00117376" w:rsidRDefault="00117376" w:rsidP="00117376">
      <w:pPr>
        <w:numPr>
          <w:ilvl w:val="0"/>
          <w:numId w:val="1"/>
        </w:numPr>
        <w:shd w:val="clear" w:color="auto" w:fill="FFFFFF"/>
        <w:spacing w:after="0" w:line="240" w:lineRule="auto"/>
        <w:ind w:left="0"/>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Сбор детей на игру (быстро и интересно привлечь внимание детей).</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Звуковой ориентир.</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Зрительный ориентир.</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proofErr w:type="spellStart"/>
      <w:r w:rsidRPr="00117376">
        <w:rPr>
          <w:rFonts w:ascii="Times New Roman" w:eastAsia="Times New Roman" w:hAnsi="Times New Roman" w:cs="Times New Roman"/>
          <w:color w:val="373737"/>
          <w:sz w:val="28"/>
          <w:szCs w:val="28"/>
          <w:shd w:val="clear" w:color="auto" w:fill="FFFFFF"/>
          <w:lang w:eastAsia="ru-RU"/>
        </w:rPr>
        <w:t>Зазывалка</w:t>
      </w:r>
      <w:proofErr w:type="spellEnd"/>
      <w:r w:rsidRPr="00117376">
        <w:rPr>
          <w:rFonts w:ascii="Times New Roman" w:eastAsia="Times New Roman" w:hAnsi="Times New Roman" w:cs="Times New Roman"/>
          <w:color w:val="373737"/>
          <w:sz w:val="28"/>
          <w:szCs w:val="28"/>
          <w:shd w:val="clear" w:color="auto" w:fill="FFFFFF"/>
          <w:lang w:eastAsia="ru-RU"/>
        </w:rPr>
        <w:t>.</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Обыгрывание предметов.</w:t>
      </w:r>
    </w:p>
    <w:p w:rsidR="00117376" w:rsidRPr="00117376" w:rsidRDefault="00117376" w:rsidP="00117376">
      <w:pPr>
        <w:numPr>
          <w:ilvl w:val="0"/>
          <w:numId w:val="2"/>
        </w:numPr>
        <w:shd w:val="clear" w:color="auto" w:fill="FFFFFF"/>
        <w:spacing w:after="0" w:line="240" w:lineRule="auto"/>
        <w:ind w:left="0"/>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Создания интереса к игре.</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Загадка.</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Песня.</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Сюрпризный момент.</w:t>
      </w:r>
    </w:p>
    <w:p w:rsidR="00117376" w:rsidRPr="00117376" w:rsidRDefault="00117376" w:rsidP="00117376">
      <w:pPr>
        <w:numPr>
          <w:ilvl w:val="0"/>
          <w:numId w:val="3"/>
        </w:numPr>
        <w:shd w:val="clear" w:color="auto" w:fill="FFFFFF"/>
        <w:spacing w:after="0" w:line="240" w:lineRule="auto"/>
        <w:ind w:left="0"/>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Объяснения правел игры.</w:t>
      </w:r>
    </w:p>
    <w:p w:rsidR="00117376" w:rsidRPr="00117376" w:rsidRDefault="00117376" w:rsidP="00117376">
      <w:pPr>
        <w:shd w:val="clear" w:color="auto" w:fill="FFFFFF"/>
        <w:spacing w:after="0" w:line="240" w:lineRule="auto"/>
        <w:ind w:hanging="360"/>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     Двигательный рассказ.</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Четко и кратко.</w:t>
      </w:r>
    </w:p>
    <w:p w:rsidR="00117376" w:rsidRPr="00117376" w:rsidRDefault="00117376" w:rsidP="00117376">
      <w:pPr>
        <w:numPr>
          <w:ilvl w:val="0"/>
          <w:numId w:val="4"/>
        </w:numPr>
        <w:shd w:val="clear" w:color="auto" w:fill="FFFFFF"/>
        <w:spacing w:after="0" w:line="240" w:lineRule="auto"/>
        <w:ind w:left="0"/>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Распределения ролей.</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 xml:space="preserve">По </w:t>
      </w:r>
      <w:r>
        <w:rPr>
          <w:rFonts w:ascii="Times New Roman" w:eastAsia="Times New Roman" w:hAnsi="Times New Roman" w:cs="Times New Roman"/>
          <w:color w:val="373737"/>
          <w:sz w:val="28"/>
          <w:szCs w:val="28"/>
          <w:shd w:val="clear" w:color="auto" w:fill="FFFFFF"/>
          <w:lang w:eastAsia="ru-RU"/>
        </w:rPr>
        <w:t xml:space="preserve">считалке </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Как поощрения.</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По выбору воспитателя.</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По желанию ребенка.        </w:t>
      </w:r>
    </w:p>
    <w:p w:rsidR="00117376" w:rsidRPr="00117376" w:rsidRDefault="00117376" w:rsidP="00117376">
      <w:pPr>
        <w:numPr>
          <w:ilvl w:val="0"/>
          <w:numId w:val="5"/>
        </w:numPr>
        <w:shd w:val="clear" w:color="auto" w:fill="FFFFFF"/>
        <w:spacing w:after="0" w:line="240" w:lineRule="auto"/>
        <w:ind w:left="0"/>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Руководство ходом игры.</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Непосредственное.</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Опосредованное.</w:t>
      </w:r>
    </w:p>
    <w:p w:rsidR="00117376" w:rsidRPr="00117376" w:rsidRDefault="00117376" w:rsidP="00117376">
      <w:pPr>
        <w:numPr>
          <w:ilvl w:val="0"/>
          <w:numId w:val="6"/>
        </w:numPr>
        <w:shd w:val="clear" w:color="auto" w:fill="FFFFFF"/>
        <w:spacing w:after="0" w:line="240" w:lineRule="auto"/>
        <w:ind w:left="0"/>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Подведения итогов игры.</w:t>
      </w:r>
    </w:p>
    <w:p w:rsidR="00117376" w:rsidRPr="00117376" w:rsidRDefault="00117376" w:rsidP="00117376">
      <w:pPr>
        <w:shd w:val="clear" w:color="auto" w:fill="FFFFFF"/>
        <w:spacing w:after="0" w:line="240" w:lineRule="auto"/>
        <w:ind w:hanging="720"/>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lastRenderedPageBreak/>
        <w:t xml:space="preserve">          </w:t>
      </w:r>
      <w:r w:rsidRPr="00117376">
        <w:rPr>
          <w:rFonts w:ascii="Times New Roman" w:eastAsia="Times New Roman" w:hAnsi="Times New Roman" w:cs="Times New Roman"/>
          <w:color w:val="373737"/>
          <w:sz w:val="28"/>
          <w:szCs w:val="28"/>
          <w:shd w:val="clear" w:color="auto" w:fill="FFFFFF"/>
          <w:lang w:eastAsia="ru-RU"/>
        </w:rPr>
        <w:t>Кратко и оптимистично.</w:t>
      </w:r>
    </w:p>
    <w:p w:rsidR="00117376" w:rsidRPr="00117376" w:rsidRDefault="00117376" w:rsidP="00117376">
      <w:pPr>
        <w:pStyle w:val="a3"/>
        <w:numPr>
          <w:ilvl w:val="0"/>
          <w:numId w:val="1"/>
        </w:num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117376">
        <w:rPr>
          <w:rFonts w:ascii="Times New Roman" w:eastAsia="Times New Roman" w:hAnsi="Times New Roman" w:cs="Times New Roman"/>
          <w:b/>
          <w:bCs/>
          <w:color w:val="000000"/>
          <w:sz w:val="28"/>
          <w:szCs w:val="28"/>
          <w:lang w:eastAsia="ru-RU"/>
        </w:rPr>
        <w:t xml:space="preserve">Мастер-класс для педагогов ДОУ: </w:t>
      </w:r>
    </w:p>
    <w:p w:rsidR="00117376" w:rsidRPr="00117376" w:rsidRDefault="00117376" w:rsidP="00117376">
      <w:pPr>
        <w:pStyle w:val="a3"/>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sz w:val="28"/>
          <w:szCs w:val="28"/>
          <w:lang w:eastAsia="ru-RU"/>
        </w:rPr>
        <w:t>П</w:t>
      </w:r>
      <w:r w:rsidRPr="00117376">
        <w:rPr>
          <w:rFonts w:ascii="Times New Roman" w:eastAsia="Times New Roman" w:hAnsi="Times New Roman" w:cs="Times New Roman"/>
          <w:b/>
          <w:bCs/>
          <w:color w:val="000000"/>
          <w:sz w:val="28"/>
          <w:szCs w:val="28"/>
          <w:lang w:eastAsia="ru-RU"/>
        </w:rPr>
        <w:t>рактическая часть</w:t>
      </w:r>
      <w:r>
        <w:rPr>
          <w:rFonts w:ascii="Times New Roman" w:eastAsia="Times New Roman" w:hAnsi="Times New Roman" w:cs="Times New Roman"/>
          <w:b/>
          <w:bCs/>
          <w:color w:val="000000"/>
          <w:sz w:val="28"/>
          <w:szCs w:val="28"/>
          <w:lang w:eastAsia="ru-RU"/>
        </w:rPr>
        <w:t>:</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373737"/>
          <w:sz w:val="28"/>
          <w:szCs w:val="28"/>
          <w:shd w:val="clear" w:color="auto" w:fill="FFFFFF"/>
          <w:lang w:eastAsia="ru-RU"/>
        </w:rPr>
        <w:t xml:space="preserve"> </w:t>
      </w:r>
      <w:r w:rsidRPr="00117376">
        <w:rPr>
          <w:rFonts w:ascii="Times New Roman" w:eastAsia="Times New Roman" w:hAnsi="Times New Roman" w:cs="Times New Roman"/>
          <w:color w:val="373737"/>
          <w:sz w:val="28"/>
          <w:szCs w:val="28"/>
          <w:shd w:val="clear" w:color="auto" w:fill="FFFFFF"/>
          <w:lang w:eastAsia="ru-RU"/>
        </w:rPr>
        <w:t>А сейчас я с вами проведу игру музыкальная забава. Представьте что вы дети</w:t>
      </w:r>
      <w:r>
        <w:rPr>
          <w:rFonts w:ascii="Times New Roman" w:eastAsia="Times New Roman" w:hAnsi="Times New Roman" w:cs="Times New Roman"/>
          <w:color w:val="373737"/>
          <w:sz w:val="28"/>
          <w:szCs w:val="28"/>
          <w:shd w:val="clear" w:color="auto" w:fill="FFFFFF"/>
          <w:lang w:eastAsia="ru-RU"/>
        </w:rPr>
        <w:t>,</w:t>
      </w:r>
      <w:r w:rsidRPr="00117376">
        <w:rPr>
          <w:rFonts w:ascii="Times New Roman" w:eastAsia="Times New Roman" w:hAnsi="Times New Roman" w:cs="Times New Roman"/>
          <w:color w:val="373737"/>
          <w:sz w:val="28"/>
          <w:szCs w:val="28"/>
          <w:shd w:val="clear" w:color="auto" w:fill="FFFFFF"/>
          <w:lang w:eastAsia="ru-RU"/>
        </w:rPr>
        <w:t xml:space="preserve"> а я ваш воспитатель.</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 xml:space="preserve">Ведущий: хлопая в ладоши, проговаривает </w:t>
      </w:r>
      <w:proofErr w:type="spellStart"/>
      <w:r w:rsidRPr="00117376">
        <w:rPr>
          <w:rFonts w:ascii="Times New Roman" w:eastAsia="Times New Roman" w:hAnsi="Times New Roman" w:cs="Times New Roman"/>
          <w:color w:val="373737"/>
          <w:sz w:val="28"/>
          <w:szCs w:val="28"/>
          <w:shd w:val="clear" w:color="auto" w:fill="FFFFFF"/>
          <w:lang w:eastAsia="ru-RU"/>
        </w:rPr>
        <w:t>зазывалку</w:t>
      </w:r>
      <w:proofErr w:type="spellEnd"/>
      <w:r w:rsidRPr="00117376">
        <w:rPr>
          <w:rFonts w:ascii="Times New Roman" w:eastAsia="Times New Roman" w:hAnsi="Times New Roman" w:cs="Times New Roman"/>
          <w:color w:val="373737"/>
          <w:sz w:val="28"/>
          <w:szCs w:val="28"/>
          <w:shd w:val="clear" w:color="auto" w:fill="FFFFFF"/>
          <w:lang w:eastAsia="ru-RU"/>
        </w:rPr>
        <w:t>.</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Рас, два, три, четыре, пять  выходи со мной играть.</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Участники подходят к ведущему.</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r w:rsidRPr="00117376">
        <w:rPr>
          <w:rFonts w:ascii="Times New Roman" w:eastAsia="Times New Roman" w:hAnsi="Times New Roman" w:cs="Times New Roman"/>
          <w:b/>
          <w:bCs/>
          <w:color w:val="373737"/>
          <w:sz w:val="28"/>
          <w:szCs w:val="28"/>
          <w:shd w:val="clear" w:color="auto" w:fill="FFFFFF"/>
          <w:lang w:eastAsia="ru-RU"/>
        </w:rPr>
        <w:t>Ведущий:</w:t>
      </w:r>
      <w:r w:rsidRPr="00117376">
        <w:rPr>
          <w:rFonts w:ascii="Times New Roman" w:eastAsia="Times New Roman" w:hAnsi="Times New Roman" w:cs="Times New Roman"/>
          <w:color w:val="373737"/>
          <w:sz w:val="28"/>
          <w:szCs w:val="28"/>
          <w:shd w:val="clear" w:color="auto" w:fill="FFFFFF"/>
          <w:lang w:eastAsia="ru-RU"/>
        </w:rPr>
        <w:t> ребята вставайте все в один большой круг. Дети, смотрите, что у меня есть. Это волшебная шкатулка она пустая и грустная (ведущий открывает шкатулку и показывает детям). Ребята как вы думаете, как можно развеселить и наполнить шкатулку хорошим настроением (ответы участников) правильно развеселить.  Давайте мы поиграем в веселую игру (ведущий ставит шкатулку в середину круга).    </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r w:rsidRPr="00117376">
        <w:rPr>
          <w:rFonts w:ascii="Times New Roman" w:eastAsia="Times New Roman" w:hAnsi="Times New Roman" w:cs="Times New Roman"/>
          <w:color w:val="373737"/>
          <w:sz w:val="28"/>
          <w:szCs w:val="28"/>
          <w:shd w:val="clear" w:color="auto" w:fill="FFFFFF"/>
          <w:lang w:eastAsia="ru-RU"/>
        </w:rPr>
        <w:t>Сейчас я вас разделю на три  группы (ведущий делит участников на три группы, затем объясняет правила игры). Первая поет фразу «в бане веники мочили». Вторая группа поет фразу «в супе пряники мочила». Третья поет свою «партию»: «барыня, барыня, барыня сударыня». Затем поют все хором. Хоровые группы поют свою строчку на разные голоса (высокие, низкие) и в разном темпе, который задает дирижер-ведущий. Затем при сигнале ведущего все участники подняли руки вверх и крикнули хором все. И окончили игру.</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r w:rsidRPr="00117376">
        <w:rPr>
          <w:rFonts w:ascii="Times New Roman" w:eastAsia="Times New Roman" w:hAnsi="Times New Roman" w:cs="Times New Roman"/>
          <w:b/>
          <w:bCs/>
          <w:color w:val="373737"/>
          <w:sz w:val="28"/>
          <w:szCs w:val="28"/>
          <w:shd w:val="clear" w:color="auto" w:fill="FFFFFF"/>
          <w:lang w:eastAsia="ru-RU"/>
        </w:rPr>
        <w:t>Ведущий: </w:t>
      </w:r>
      <w:r w:rsidRPr="00117376">
        <w:rPr>
          <w:rFonts w:ascii="Times New Roman" w:eastAsia="Times New Roman" w:hAnsi="Times New Roman" w:cs="Times New Roman"/>
          <w:color w:val="373737"/>
          <w:sz w:val="28"/>
          <w:szCs w:val="28"/>
          <w:shd w:val="clear" w:color="auto" w:fill="FFFFFF"/>
          <w:lang w:eastAsia="ru-RU"/>
        </w:rPr>
        <w:t>ребята, давайте посмотрим, получилось ли нам развеселить шкатулку? (Ведущий подходит к шкатулке и открывает ее и удивленно говорит). Дети, смотрите, мы развеселили шкатулку. А она нас в ответ хочет отблагодарить. Ведущий вытаскивает из шкатулки веселые мордочки животных и раздает их участникам.</w:t>
      </w:r>
    </w:p>
    <w:p w:rsidR="00117376" w:rsidRPr="00117376" w:rsidRDefault="00117376" w:rsidP="00117376">
      <w:pPr>
        <w:shd w:val="clear" w:color="auto" w:fill="FFFFFF"/>
        <w:spacing w:after="0" w:line="240" w:lineRule="auto"/>
        <w:ind w:firstLine="708"/>
        <w:jc w:val="both"/>
        <w:rPr>
          <w:rFonts w:ascii="Calibri" w:eastAsia="Times New Roman" w:hAnsi="Calibri" w:cs="Calibri"/>
          <w:color w:val="000000"/>
          <w:lang w:eastAsia="ru-RU"/>
        </w:rPr>
      </w:pPr>
      <w:r w:rsidRPr="00117376">
        <w:rPr>
          <w:rFonts w:ascii="Times New Roman" w:eastAsia="Times New Roman" w:hAnsi="Times New Roman" w:cs="Times New Roman"/>
          <w:b/>
          <w:bCs/>
          <w:color w:val="373737"/>
          <w:sz w:val="28"/>
          <w:szCs w:val="28"/>
          <w:shd w:val="clear" w:color="auto" w:fill="FFFFFF"/>
          <w:lang w:eastAsia="ru-RU"/>
        </w:rPr>
        <w:t>Ведущий:</w:t>
      </w:r>
      <w:r w:rsidRPr="00117376">
        <w:rPr>
          <w:rFonts w:ascii="Times New Roman" w:eastAsia="Times New Roman" w:hAnsi="Times New Roman" w:cs="Times New Roman"/>
          <w:color w:val="373737"/>
          <w:sz w:val="28"/>
          <w:szCs w:val="28"/>
          <w:shd w:val="clear" w:color="auto" w:fill="FFFFFF"/>
          <w:lang w:eastAsia="ru-RU"/>
        </w:rPr>
        <w:t> Я вам дополнительно хочу показать игры забавы, которые подходит для младшей и средней группе.</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b/>
          <w:bCs/>
          <w:color w:val="000000"/>
          <w:sz w:val="28"/>
          <w:szCs w:val="28"/>
          <w:lang w:eastAsia="ru-RU"/>
        </w:rPr>
        <w:t>Ход игры:</w:t>
      </w:r>
      <w:r w:rsidRPr="00117376">
        <w:rPr>
          <w:rFonts w:ascii="Times New Roman" w:eastAsia="Times New Roman" w:hAnsi="Times New Roman" w:cs="Times New Roman"/>
          <w:color w:val="000000"/>
          <w:sz w:val="28"/>
          <w:szCs w:val="28"/>
          <w:lang w:eastAsia="ru-RU"/>
        </w:rPr>
        <w:t> ведущий</w:t>
      </w:r>
      <w:r>
        <w:rPr>
          <w:rFonts w:ascii="Times New Roman" w:eastAsia="Times New Roman" w:hAnsi="Times New Roman" w:cs="Times New Roman"/>
          <w:color w:val="000000"/>
          <w:sz w:val="28"/>
          <w:szCs w:val="28"/>
          <w:lang w:eastAsia="ru-RU"/>
        </w:rPr>
        <w:t>,</w:t>
      </w:r>
      <w:r w:rsidRPr="00117376">
        <w:rPr>
          <w:rFonts w:ascii="Times New Roman" w:eastAsia="Times New Roman" w:hAnsi="Times New Roman" w:cs="Times New Roman"/>
          <w:color w:val="000000"/>
          <w:sz w:val="28"/>
          <w:szCs w:val="28"/>
          <w:lang w:eastAsia="ru-RU"/>
        </w:rPr>
        <w:t xml:space="preserve"> проговаривая слова показывает участникам движения игры.</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proofErr w:type="gramStart"/>
      <w:r w:rsidRPr="00117376">
        <w:rPr>
          <w:rFonts w:ascii="Times New Roman" w:eastAsia="Times New Roman" w:hAnsi="Times New Roman" w:cs="Times New Roman"/>
          <w:color w:val="111111"/>
          <w:sz w:val="28"/>
          <w:szCs w:val="28"/>
          <w:lang w:eastAsia="ru-RU"/>
        </w:rPr>
        <w:t>Из за</w:t>
      </w:r>
      <w:proofErr w:type="gramEnd"/>
      <w:r w:rsidRPr="00117376">
        <w:rPr>
          <w:rFonts w:ascii="Times New Roman" w:eastAsia="Times New Roman" w:hAnsi="Times New Roman" w:cs="Times New Roman"/>
          <w:color w:val="111111"/>
          <w:sz w:val="28"/>
          <w:szCs w:val="28"/>
          <w:lang w:eastAsia="ru-RU"/>
        </w:rPr>
        <w:t xml:space="preserve"> леса, из за гор </w:t>
      </w:r>
      <w:r w:rsidRPr="00117376">
        <w:rPr>
          <w:rFonts w:ascii="Times New Roman" w:eastAsia="Times New Roman" w:hAnsi="Times New Roman" w:cs="Times New Roman"/>
          <w:i/>
          <w:iCs/>
          <w:color w:val="111111"/>
          <w:sz w:val="28"/>
          <w:szCs w:val="28"/>
          <w:lang w:eastAsia="ru-RU"/>
        </w:rPr>
        <w:t>(дети показывают горы)</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Едет дедушка Егор </w:t>
      </w:r>
      <w:r w:rsidRPr="00117376">
        <w:rPr>
          <w:rFonts w:ascii="Times New Roman" w:eastAsia="Times New Roman" w:hAnsi="Times New Roman" w:cs="Times New Roman"/>
          <w:i/>
          <w:iCs/>
          <w:color w:val="111111"/>
          <w:sz w:val="28"/>
          <w:szCs w:val="28"/>
          <w:lang w:eastAsia="ru-RU"/>
        </w:rPr>
        <w:t>(едут)</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Сам на лошадке, </w:t>
      </w:r>
      <w:r w:rsidRPr="00117376">
        <w:rPr>
          <w:rFonts w:ascii="Times New Roman" w:eastAsia="Times New Roman" w:hAnsi="Times New Roman" w:cs="Times New Roman"/>
          <w:i/>
          <w:iCs/>
          <w:color w:val="111111"/>
          <w:sz w:val="28"/>
          <w:szCs w:val="28"/>
          <w:lang w:eastAsia="ru-RU"/>
        </w:rPr>
        <w:t>(изображают езду на лошади)</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Жена на коровке</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Дети на телятках, </w:t>
      </w:r>
      <w:r w:rsidRPr="00117376">
        <w:rPr>
          <w:rFonts w:ascii="Times New Roman" w:eastAsia="Times New Roman" w:hAnsi="Times New Roman" w:cs="Times New Roman"/>
          <w:i/>
          <w:iCs/>
          <w:color w:val="111111"/>
          <w:sz w:val="28"/>
          <w:szCs w:val="28"/>
          <w:lang w:eastAsia="ru-RU"/>
        </w:rPr>
        <w:t>(показывают рожки)</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Внуки на козлятках</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Съехали с гор, развели костер,</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Кушают кашку, слушают сказку </w:t>
      </w:r>
      <w:r w:rsidRPr="00117376">
        <w:rPr>
          <w:rFonts w:ascii="Times New Roman" w:eastAsia="Times New Roman" w:hAnsi="Times New Roman" w:cs="Times New Roman"/>
          <w:i/>
          <w:iCs/>
          <w:color w:val="111111"/>
          <w:sz w:val="28"/>
          <w:szCs w:val="28"/>
          <w:lang w:eastAsia="ru-RU"/>
        </w:rPr>
        <w:t>(дети кушают кашку)</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r w:rsidRPr="00117376">
        <w:rPr>
          <w:rFonts w:ascii="Times New Roman" w:eastAsia="Times New Roman" w:hAnsi="Times New Roman" w:cs="Times New Roman"/>
          <w:b/>
          <w:bCs/>
          <w:color w:val="000000"/>
          <w:sz w:val="28"/>
          <w:szCs w:val="28"/>
          <w:lang w:eastAsia="ru-RU"/>
        </w:rPr>
        <w:t>Ход игры:</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Солнышко-</w:t>
      </w:r>
      <w:proofErr w:type="spellStart"/>
      <w:r w:rsidRPr="00117376">
        <w:rPr>
          <w:rFonts w:ascii="Times New Roman" w:eastAsia="Times New Roman" w:hAnsi="Times New Roman" w:cs="Times New Roman"/>
          <w:color w:val="111111"/>
          <w:sz w:val="28"/>
          <w:szCs w:val="28"/>
          <w:lang w:eastAsia="ru-RU"/>
        </w:rPr>
        <w:t>ведёрышко</w:t>
      </w:r>
      <w:proofErr w:type="spellEnd"/>
      <w:r w:rsidRPr="00117376">
        <w:rPr>
          <w:rFonts w:ascii="Times New Roman" w:eastAsia="Times New Roman" w:hAnsi="Times New Roman" w:cs="Times New Roman"/>
          <w:color w:val="111111"/>
          <w:sz w:val="28"/>
          <w:szCs w:val="28"/>
          <w:lang w:eastAsia="ru-RU"/>
        </w:rPr>
        <w:t>,</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Выгляни в окошечко! </w:t>
      </w:r>
      <w:r w:rsidRPr="00117376">
        <w:rPr>
          <w:rFonts w:ascii="Times New Roman" w:eastAsia="Times New Roman" w:hAnsi="Times New Roman" w:cs="Times New Roman"/>
          <w:i/>
          <w:iCs/>
          <w:color w:val="111111"/>
          <w:sz w:val="28"/>
          <w:szCs w:val="28"/>
          <w:lang w:eastAsia="ru-RU"/>
        </w:rPr>
        <w:t>(дети показывают окошко)</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Солнышко, нарядись </w:t>
      </w:r>
      <w:r w:rsidRPr="00117376">
        <w:rPr>
          <w:rFonts w:ascii="Times New Roman" w:eastAsia="Times New Roman" w:hAnsi="Times New Roman" w:cs="Times New Roman"/>
          <w:i/>
          <w:iCs/>
          <w:color w:val="111111"/>
          <w:sz w:val="28"/>
          <w:szCs w:val="28"/>
          <w:lang w:eastAsia="ru-RU"/>
        </w:rPr>
        <w:t xml:space="preserve">(дети показывают </w:t>
      </w:r>
      <w:proofErr w:type="spellStart"/>
      <w:r w:rsidRPr="00117376">
        <w:rPr>
          <w:rFonts w:ascii="Times New Roman" w:eastAsia="Times New Roman" w:hAnsi="Times New Roman" w:cs="Times New Roman"/>
          <w:i/>
          <w:iCs/>
          <w:color w:val="111111"/>
          <w:sz w:val="28"/>
          <w:szCs w:val="28"/>
          <w:lang w:eastAsia="ru-RU"/>
        </w:rPr>
        <w:t>платешко</w:t>
      </w:r>
      <w:proofErr w:type="spellEnd"/>
      <w:r w:rsidRPr="00117376">
        <w:rPr>
          <w:rFonts w:ascii="Times New Roman" w:eastAsia="Times New Roman" w:hAnsi="Times New Roman" w:cs="Times New Roman"/>
          <w:i/>
          <w:iCs/>
          <w:color w:val="111111"/>
          <w:sz w:val="28"/>
          <w:szCs w:val="28"/>
          <w:lang w:eastAsia="ru-RU"/>
        </w:rPr>
        <w:t>)</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Красное, покажись </w:t>
      </w:r>
      <w:r w:rsidRPr="00117376">
        <w:rPr>
          <w:rFonts w:ascii="Times New Roman" w:eastAsia="Times New Roman" w:hAnsi="Times New Roman" w:cs="Times New Roman"/>
          <w:i/>
          <w:iCs/>
          <w:color w:val="111111"/>
          <w:sz w:val="28"/>
          <w:szCs w:val="28"/>
          <w:lang w:eastAsia="ru-RU"/>
        </w:rPr>
        <w:t>(дети показывают ладошки)</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r w:rsidRPr="00117376">
        <w:rPr>
          <w:rFonts w:ascii="Times New Roman" w:eastAsia="Times New Roman" w:hAnsi="Times New Roman" w:cs="Times New Roman"/>
          <w:b/>
          <w:bCs/>
          <w:color w:val="000000"/>
          <w:sz w:val="28"/>
          <w:szCs w:val="28"/>
          <w:lang w:eastAsia="ru-RU"/>
        </w:rPr>
        <w:t>Ход игры:</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Большие ноги</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u w:val="single"/>
          <w:lang w:eastAsia="ru-RU"/>
        </w:rPr>
        <w:lastRenderedPageBreak/>
        <w:t>Шли по дороге</w:t>
      </w:r>
      <w:r w:rsidRPr="00117376">
        <w:rPr>
          <w:rFonts w:ascii="Times New Roman" w:eastAsia="Times New Roman" w:hAnsi="Times New Roman" w:cs="Times New Roman"/>
          <w:color w:val="111111"/>
          <w:sz w:val="28"/>
          <w:szCs w:val="28"/>
          <w:lang w:eastAsia="ru-RU"/>
        </w:rPr>
        <w:t>:</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Топ, топ, топ.</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Топ, топ, топ. </w:t>
      </w:r>
      <w:r w:rsidRPr="00117376">
        <w:rPr>
          <w:rFonts w:ascii="Times New Roman" w:eastAsia="Times New Roman" w:hAnsi="Times New Roman" w:cs="Times New Roman"/>
          <w:i/>
          <w:iCs/>
          <w:color w:val="111111"/>
          <w:sz w:val="28"/>
          <w:szCs w:val="28"/>
          <w:lang w:eastAsia="ru-RU"/>
        </w:rPr>
        <w:t>(топают сильно)</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Маленькие ножки бежали по </w:t>
      </w:r>
      <w:r w:rsidRPr="00117376">
        <w:rPr>
          <w:rFonts w:ascii="Times New Roman" w:eastAsia="Times New Roman" w:hAnsi="Times New Roman" w:cs="Times New Roman"/>
          <w:color w:val="111111"/>
          <w:sz w:val="28"/>
          <w:szCs w:val="28"/>
          <w:u w:val="single"/>
          <w:lang w:eastAsia="ru-RU"/>
        </w:rPr>
        <w:t>дорожке</w:t>
      </w:r>
      <w:r w:rsidRPr="00117376">
        <w:rPr>
          <w:rFonts w:ascii="Times New Roman" w:eastAsia="Times New Roman" w:hAnsi="Times New Roman" w:cs="Times New Roman"/>
          <w:color w:val="111111"/>
          <w:sz w:val="28"/>
          <w:szCs w:val="28"/>
          <w:lang w:eastAsia="ru-RU"/>
        </w:rPr>
        <w:t>:</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Топ, топ, топ, топ, топ, топ. </w:t>
      </w:r>
      <w:r w:rsidRPr="00117376">
        <w:rPr>
          <w:rFonts w:ascii="Times New Roman" w:eastAsia="Times New Roman" w:hAnsi="Times New Roman" w:cs="Times New Roman"/>
          <w:i/>
          <w:iCs/>
          <w:color w:val="111111"/>
          <w:sz w:val="28"/>
          <w:szCs w:val="28"/>
          <w:lang w:eastAsia="ru-RU"/>
        </w:rPr>
        <w:t>(топают быстро и потихонечку)</w:t>
      </w:r>
    </w:p>
    <w:p w:rsidR="00117376" w:rsidRPr="00117376" w:rsidRDefault="00117376" w:rsidP="00117376">
      <w:pPr>
        <w:shd w:val="clear" w:color="auto" w:fill="FFFFFF"/>
        <w:spacing w:after="0" w:line="240" w:lineRule="auto"/>
        <w:ind w:firstLine="360"/>
        <w:jc w:val="both"/>
        <w:rPr>
          <w:rFonts w:ascii="Calibri" w:eastAsia="Times New Roman" w:hAnsi="Calibri" w:cs="Calibri"/>
          <w:color w:val="000000"/>
          <w:lang w:eastAsia="ru-RU"/>
        </w:rPr>
      </w:pPr>
      <w:r w:rsidRPr="00117376">
        <w:rPr>
          <w:rFonts w:ascii="Times New Roman" w:eastAsia="Times New Roman" w:hAnsi="Times New Roman" w:cs="Times New Roman"/>
          <w:color w:val="111111"/>
          <w:sz w:val="28"/>
          <w:szCs w:val="28"/>
          <w:lang w:eastAsia="ru-RU"/>
        </w:rPr>
        <w:t>Топ, топ, топ, топ, топ, топ.</w:t>
      </w:r>
    </w:p>
    <w:p w:rsidR="00117376" w:rsidRPr="00117376" w:rsidRDefault="00117376" w:rsidP="00117376">
      <w:pPr>
        <w:shd w:val="clear" w:color="auto" w:fill="FFFFFF"/>
        <w:spacing w:after="0" w:line="240" w:lineRule="auto"/>
        <w:jc w:val="both"/>
        <w:rPr>
          <w:rFonts w:ascii="Calibri" w:eastAsia="Times New Roman" w:hAnsi="Calibri" w:cs="Calibri"/>
          <w:color w:val="000000"/>
          <w:lang w:eastAsia="ru-RU"/>
        </w:rPr>
      </w:pPr>
      <w:r w:rsidRPr="00117376">
        <w:rPr>
          <w:rFonts w:ascii="Times New Roman" w:eastAsia="Times New Roman" w:hAnsi="Times New Roman" w:cs="Times New Roman"/>
          <w:b/>
          <w:bCs/>
          <w:color w:val="000000"/>
          <w:sz w:val="28"/>
          <w:szCs w:val="28"/>
          <w:lang w:eastAsia="ru-RU"/>
        </w:rPr>
        <w:t>Ведущая:</w:t>
      </w:r>
      <w:r w:rsidRPr="00117376">
        <w:rPr>
          <w:rFonts w:ascii="Times New Roman" w:eastAsia="Times New Roman" w:hAnsi="Times New Roman" w:cs="Times New Roman"/>
          <w:color w:val="000000"/>
          <w:sz w:val="28"/>
          <w:szCs w:val="28"/>
          <w:lang w:eastAsia="ru-RU"/>
        </w:rPr>
        <w:t> Таким образом, кто то открыл для себя новое и интересное, Вам, понравилась? (Ответы участников). Мне очень было приятно с вами поработать!</w:t>
      </w:r>
    </w:p>
    <w:p w:rsidR="00F7278F" w:rsidRDefault="00F7278F" w:rsidP="00117376">
      <w:pPr>
        <w:spacing w:after="0" w:line="240" w:lineRule="auto"/>
        <w:jc w:val="both"/>
      </w:pPr>
    </w:p>
    <w:sectPr w:rsidR="00F7278F" w:rsidSect="00117376">
      <w:pgSz w:w="11906" w:h="16838"/>
      <w:pgMar w:top="1134" w:right="851" w:bottom="1134" w:left="1077" w:header="709" w:footer="709" w:gutter="0"/>
      <w:pgBorders w:offsetFrom="page">
        <w:top w:val="thinThickThinLargeGap" w:sz="24" w:space="24" w:color="auto"/>
        <w:left w:val="thinThickThinLargeGap" w:sz="24" w:space="24" w:color="auto"/>
        <w:bottom w:val="thinThickThinLargeGap" w:sz="24" w:space="24" w:color="auto"/>
        <w:right w:val="thinThickThinLarge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7CB"/>
    <w:multiLevelType w:val="multilevel"/>
    <w:tmpl w:val="06C034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0A5C93"/>
    <w:multiLevelType w:val="multilevel"/>
    <w:tmpl w:val="965268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BB42D6"/>
    <w:multiLevelType w:val="multilevel"/>
    <w:tmpl w:val="A44216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54228F"/>
    <w:multiLevelType w:val="multilevel"/>
    <w:tmpl w:val="E3A280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9B14341"/>
    <w:multiLevelType w:val="hybridMultilevel"/>
    <w:tmpl w:val="416AD4BE"/>
    <w:lvl w:ilvl="0" w:tplc="7E54C2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73F60167"/>
    <w:multiLevelType w:val="multilevel"/>
    <w:tmpl w:val="06C06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81B74A6"/>
    <w:multiLevelType w:val="multilevel"/>
    <w:tmpl w:val="942E4B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0"/>
  </w:num>
  <w:num w:numId="4">
    <w:abstractNumId w:val="3"/>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396"/>
    <w:rsid w:val="00117376"/>
    <w:rsid w:val="00374396"/>
    <w:rsid w:val="00C0218A"/>
    <w:rsid w:val="00EB5616"/>
    <w:rsid w:val="00F727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345CB"/>
  <w15:docId w15:val="{AB4328A4-CF79-46A1-8533-C0FC1BCDE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7376"/>
    <w:pPr>
      <w:ind w:left="720"/>
      <w:contextualSpacing/>
    </w:pPr>
  </w:style>
  <w:style w:type="paragraph" w:styleId="a4">
    <w:name w:val="Normal (Web)"/>
    <w:basedOn w:val="a"/>
    <w:uiPriority w:val="99"/>
    <w:semiHidden/>
    <w:unhideWhenUsed/>
    <w:rsid w:val="001173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B56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B56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1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667</Words>
  <Characters>3803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Наташа</cp:lastModifiedBy>
  <cp:revision>4</cp:revision>
  <dcterms:created xsi:type="dcterms:W3CDTF">2023-11-21T11:07:00Z</dcterms:created>
  <dcterms:modified xsi:type="dcterms:W3CDTF">2024-06-21T09:14:00Z</dcterms:modified>
</cp:coreProperties>
</file>